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8DC61" w14:textId="2719FB54" w:rsidR="00466A40" w:rsidRPr="0055294F" w:rsidRDefault="008552AA" w:rsidP="008552AA">
      <w:pPr>
        <w:jc w:val="center"/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>（一社）日本粉体工業技術協会　　２０２４年度　第２回集じん分科会</w:t>
      </w:r>
    </w:p>
    <w:p w14:paraId="31925204" w14:textId="605CDB18" w:rsidR="00466A40" w:rsidRDefault="008552AA" w:rsidP="008552AA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55294F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参加申込書</w:t>
      </w:r>
    </w:p>
    <w:p w14:paraId="63019DE8" w14:textId="77777777" w:rsidR="0060248C" w:rsidRPr="0055294F" w:rsidRDefault="0060248C" w:rsidP="0060248C">
      <w:pPr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>参加申込時の問合せ連絡先　※お問い合わせはメールにてお願い致します。</w:t>
      </w:r>
    </w:p>
    <w:p w14:paraId="5013BEB9" w14:textId="30EE457F" w:rsidR="0060248C" w:rsidRPr="0055294F" w:rsidRDefault="0060248C" w:rsidP="0060248C">
      <w:pPr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 xml:space="preserve">　　新東工業㈱　吉本</w:t>
      </w:r>
      <w:r>
        <w:rPr>
          <w:rFonts w:ascii="ＭＳ ゴシック" w:eastAsia="ＭＳ ゴシック" w:hAnsi="ＭＳ ゴシック" w:hint="eastAsia"/>
          <w:szCs w:val="21"/>
        </w:rPr>
        <w:t>宛て</w:t>
      </w:r>
      <w:r w:rsidRPr="0055294F">
        <w:rPr>
          <w:rFonts w:ascii="ＭＳ ゴシック" w:eastAsia="ＭＳ ゴシック" w:hAnsi="ＭＳ ゴシック" w:hint="eastAsia"/>
          <w:szCs w:val="21"/>
        </w:rPr>
        <w:t xml:space="preserve">　　　E-mail：n-</w:t>
      </w:r>
      <w:proofErr w:type="spellStart"/>
      <w:r w:rsidRPr="0055294F">
        <w:rPr>
          <w:rFonts w:ascii="ＭＳ ゴシック" w:eastAsia="ＭＳ ゴシック" w:hAnsi="ＭＳ ゴシック" w:hint="eastAsia"/>
          <w:szCs w:val="21"/>
        </w:rPr>
        <w:t>yoshimoto</w:t>
      </w:r>
      <w:proofErr w:type="spellEnd"/>
      <w:r w:rsidRPr="0055294F">
        <w:rPr>
          <w:rFonts w:ascii="ＭＳ ゴシック" w:eastAsia="ＭＳ ゴシック" w:hAnsi="ＭＳ ゴシック" w:hint="eastAsia"/>
          <w:szCs w:val="21"/>
        </w:rPr>
        <w:t>★sinto.co.jp</w:t>
      </w:r>
    </w:p>
    <w:p w14:paraId="20889933" w14:textId="77777777" w:rsidR="0060248C" w:rsidRDefault="0060248C" w:rsidP="0060248C">
      <w:pPr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 xml:space="preserve">　　※申込時は“★”を“＠”に変更し、送信をお願い致します。</w:t>
      </w:r>
    </w:p>
    <w:p w14:paraId="0479B811" w14:textId="77777777" w:rsidR="00BC7045" w:rsidRPr="0055294F" w:rsidRDefault="00BC7045" w:rsidP="0060248C">
      <w:pPr>
        <w:rPr>
          <w:rFonts w:ascii="ＭＳ ゴシック" w:eastAsia="ＭＳ ゴシック" w:hAnsi="ＭＳ ゴシック" w:hint="eastAsia"/>
          <w:szCs w:val="21"/>
        </w:rPr>
      </w:pPr>
    </w:p>
    <w:p w14:paraId="14507778" w14:textId="32A0EA6F" w:rsidR="00466A40" w:rsidRPr="0055294F" w:rsidRDefault="008552AA">
      <w:pPr>
        <w:rPr>
          <w:rFonts w:ascii="ＭＳ ゴシック" w:eastAsia="ＭＳ ゴシック" w:hAnsi="ＭＳ ゴシック"/>
          <w:sz w:val="22"/>
        </w:rPr>
      </w:pPr>
      <w:r w:rsidRPr="0055294F">
        <w:rPr>
          <w:rFonts w:ascii="ＭＳ ゴシック" w:eastAsia="ＭＳ ゴシック" w:hAnsi="ＭＳ ゴシック" w:hint="eastAsia"/>
          <w:sz w:val="22"/>
        </w:rPr>
        <w:t xml:space="preserve">◆申し込み日　：　</w:t>
      </w:r>
      <w:r w:rsidRPr="0055294F">
        <w:rPr>
          <w:rFonts w:ascii="ＭＳ ゴシック" w:eastAsia="ＭＳ ゴシック" w:hAnsi="ＭＳ ゴシック" w:hint="eastAsia"/>
          <w:sz w:val="22"/>
          <w:u w:val="single"/>
        </w:rPr>
        <w:t>２０２４年　　　月　　　日</w:t>
      </w:r>
    </w:p>
    <w:p w14:paraId="32040391" w14:textId="40732254" w:rsidR="008552AA" w:rsidRPr="0055294F" w:rsidRDefault="008552AA">
      <w:pPr>
        <w:rPr>
          <w:rFonts w:ascii="ＭＳ ゴシック" w:eastAsia="ＭＳ ゴシック" w:hAnsi="ＭＳ ゴシック"/>
          <w:sz w:val="22"/>
        </w:rPr>
      </w:pPr>
      <w:r w:rsidRPr="0055294F">
        <w:rPr>
          <w:rFonts w:ascii="ＭＳ ゴシック" w:eastAsia="ＭＳ ゴシック" w:hAnsi="ＭＳ ゴシック" w:hint="eastAsia"/>
          <w:sz w:val="22"/>
        </w:rPr>
        <w:t>◆参加内容　　：　下表のいずれか該当する□に✔（チェック）を付けて下さい</w:t>
      </w:r>
    </w:p>
    <w:tbl>
      <w:tblPr>
        <w:tblStyle w:val="aa"/>
        <w:tblW w:w="0" w:type="auto"/>
        <w:tblInd w:w="310" w:type="dxa"/>
        <w:tblLook w:val="04A0" w:firstRow="1" w:lastRow="0" w:firstColumn="1" w:lastColumn="0" w:noHBand="0" w:noVBand="1"/>
      </w:tblPr>
      <w:tblGrid>
        <w:gridCol w:w="1050"/>
        <w:gridCol w:w="3885"/>
        <w:gridCol w:w="4099"/>
      </w:tblGrid>
      <w:tr w:rsidR="0055294F" w:rsidRPr="0055294F" w14:paraId="69D8F5AC" w14:textId="77777777" w:rsidTr="008552AA">
        <w:tc>
          <w:tcPr>
            <w:tcW w:w="1050" w:type="dxa"/>
          </w:tcPr>
          <w:p w14:paraId="2503FDF2" w14:textId="77777777" w:rsidR="008552AA" w:rsidRPr="0055294F" w:rsidRDefault="008552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参加資格</w:t>
            </w:r>
          </w:p>
          <w:p w14:paraId="2B889AD5" w14:textId="77777777" w:rsidR="008552AA" w:rsidRPr="0055294F" w:rsidRDefault="008552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参加費</w:t>
            </w:r>
          </w:p>
          <w:p w14:paraId="6F644705" w14:textId="0BF784BD" w:rsidR="008552AA" w:rsidRPr="0055294F" w:rsidRDefault="008552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85" w:type="dxa"/>
          </w:tcPr>
          <w:p w14:paraId="005EBCA4" w14:textId="77777777" w:rsidR="008552AA" w:rsidRPr="0055294F" w:rsidRDefault="008552AA" w:rsidP="008552AA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</w:t>
            </w:r>
          </w:p>
          <w:p w14:paraId="0457464C" w14:textId="4ECEAFEA" w:rsidR="008552AA" w:rsidRPr="0055294F" w:rsidRDefault="008552AA" w:rsidP="008552AA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意見交換会参加　：￥８，０００－</w:t>
            </w:r>
          </w:p>
          <w:p w14:paraId="750579EF" w14:textId="6EC5140D" w:rsidR="008552AA" w:rsidRPr="0055294F" w:rsidRDefault="008552AA" w:rsidP="008552AA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意見交換会不参加：￥５，０００－</w:t>
            </w:r>
          </w:p>
        </w:tc>
        <w:tc>
          <w:tcPr>
            <w:tcW w:w="4099" w:type="dxa"/>
          </w:tcPr>
          <w:p w14:paraId="568AE72A" w14:textId="77777777" w:rsidR="008552AA" w:rsidRPr="0055294F" w:rsidRDefault="008552AA" w:rsidP="008552AA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非会員</w:t>
            </w:r>
          </w:p>
          <w:p w14:paraId="67E9BFBD" w14:textId="23205B38" w:rsidR="008552AA" w:rsidRPr="0055294F" w:rsidRDefault="008552AA" w:rsidP="008552AA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意見交換会参加　：￥１０，０００－</w:t>
            </w:r>
          </w:p>
          <w:p w14:paraId="6E23AE0C" w14:textId="288AC160" w:rsidR="008552AA" w:rsidRPr="0055294F" w:rsidRDefault="008552AA" w:rsidP="008552AA">
            <w:pPr>
              <w:pStyle w:val="a9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29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意見交換会不参加：　￥７，０００－</w:t>
            </w:r>
          </w:p>
        </w:tc>
      </w:tr>
    </w:tbl>
    <w:p w14:paraId="5A1048EF" w14:textId="77777777" w:rsidR="00382701" w:rsidRPr="0055294F" w:rsidRDefault="008552AA">
      <w:pPr>
        <w:rPr>
          <w:rFonts w:ascii="ＭＳ ゴシック" w:eastAsia="ＭＳ ゴシック" w:hAnsi="ＭＳ ゴシック"/>
          <w:sz w:val="20"/>
          <w:szCs w:val="20"/>
        </w:rPr>
      </w:pPr>
      <w:r w:rsidRPr="0055294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5294F">
        <w:rPr>
          <w:rFonts w:ascii="ＭＳ ゴシック" w:eastAsia="ＭＳ ゴシック" w:hAnsi="ＭＳ ゴシック" w:hint="eastAsia"/>
          <w:sz w:val="20"/>
          <w:szCs w:val="20"/>
        </w:rPr>
        <w:t>注記：会員は日本粉体工業技術協会法人会員および個人会員、もしくは粉体工学会・集塵技術</w:t>
      </w:r>
      <w:r w:rsidR="00382701" w:rsidRPr="0055294F">
        <w:rPr>
          <w:rFonts w:ascii="ＭＳ ゴシック" w:eastAsia="ＭＳ ゴシック" w:hAnsi="ＭＳ ゴシック" w:hint="eastAsia"/>
          <w:sz w:val="20"/>
          <w:szCs w:val="20"/>
        </w:rPr>
        <w:t>の多機能</w:t>
      </w:r>
    </w:p>
    <w:p w14:paraId="550712B4" w14:textId="1BFB8AFD" w:rsidR="008552AA" w:rsidRPr="0055294F" w:rsidRDefault="00382701" w:rsidP="00BC7045">
      <w:pPr>
        <w:ind w:firstLineChars="400" w:firstLine="800"/>
        <w:rPr>
          <w:rFonts w:ascii="ＭＳ ゴシック" w:eastAsia="ＭＳ ゴシック" w:hAnsi="ＭＳ ゴシック"/>
          <w:sz w:val="22"/>
        </w:rPr>
      </w:pPr>
      <w:r w:rsidRPr="0055294F">
        <w:rPr>
          <w:rFonts w:ascii="ＭＳ ゴシック" w:eastAsia="ＭＳ ゴシック" w:hAnsi="ＭＳ ゴシック" w:hint="eastAsia"/>
          <w:sz w:val="20"/>
          <w:szCs w:val="20"/>
        </w:rPr>
        <w:t>化研究会に所属されている方となります。</w:t>
      </w:r>
    </w:p>
    <w:tbl>
      <w:tblPr>
        <w:tblStyle w:val="aa"/>
        <w:tblW w:w="0" w:type="auto"/>
        <w:tblInd w:w="310" w:type="dxa"/>
        <w:tblLook w:val="04A0" w:firstRow="1" w:lastRow="0" w:firstColumn="1" w:lastColumn="0" w:noHBand="0" w:noVBand="1"/>
      </w:tblPr>
      <w:tblGrid>
        <w:gridCol w:w="2026"/>
        <w:gridCol w:w="2699"/>
        <w:gridCol w:w="1470"/>
        <w:gridCol w:w="2839"/>
      </w:tblGrid>
      <w:tr w:rsidR="0055294F" w:rsidRPr="0055294F" w14:paraId="0140F79F" w14:textId="77777777" w:rsidTr="00EE273A">
        <w:tc>
          <w:tcPr>
            <w:tcW w:w="2026" w:type="dxa"/>
          </w:tcPr>
          <w:p w14:paraId="3C0C702F" w14:textId="77777777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51C594DD" w14:textId="4E060BF5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氏　名　１</w:t>
            </w:r>
          </w:p>
        </w:tc>
        <w:tc>
          <w:tcPr>
            <w:tcW w:w="7008" w:type="dxa"/>
            <w:gridSpan w:val="3"/>
          </w:tcPr>
          <w:p w14:paraId="02E4EEE3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A4A455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94F" w:rsidRPr="0055294F" w14:paraId="1B1B1A5C" w14:textId="77777777" w:rsidTr="007C484C">
        <w:tc>
          <w:tcPr>
            <w:tcW w:w="2026" w:type="dxa"/>
          </w:tcPr>
          <w:p w14:paraId="485D1F4A" w14:textId="77777777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34683EB8" w14:textId="2C0A02A1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氏　名　２</w:t>
            </w:r>
          </w:p>
        </w:tc>
        <w:tc>
          <w:tcPr>
            <w:tcW w:w="7008" w:type="dxa"/>
            <w:gridSpan w:val="3"/>
          </w:tcPr>
          <w:p w14:paraId="3EF756E4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0D44F3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94F" w:rsidRPr="0055294F" w14:paraId="2107F4CE" w14:textId="77777777" w:rsidTr="005C5BD5">
        <w:tc>
          <w:tcPr>
            <w:tcW w:w="2026" w:type="dxa"/>
          </w:tcPr>
          <w:p w14:paraId="5AEC3177" w14:textId="77777777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29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79CF0D77" w14:textId="4E4E8B05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氏　名　３</w:t>
            </w:r>
          </w:p>
        </w:tc>
        <w:tc>
          <w:tcPr>
            <w:tcW w:w="7008" w:type="dxa"/>
            <w:gridSpan w:val="3"/>
          </w:tcPr>
          <w:p w14:paraId="27DF5785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132890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94F" w:rsidRPr="0055294F" w14:paraId="68D0C6CB" w14:textId="77777777" w:rsidTr="00BE32F3">
        <w:tc>
          <w:tcPr>
            <w:tcW w:w="2026" w:type="dxa"/>
          </w:tcPr>
          <w:p w14:paraId="749FF080" w14:textId="77777777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御所属機関/</w:t>
            </w:r>
          </w:p>
          <w:p w14:paraId="49474A2B" w14:textId="273CC10B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008" w:type="dxa"/>
            <w:gridSpan w:val="3"/>
          </w:tcPr>
          <w:p w14:paraId="05CB0358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EED0E5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94F" w:rsidRPr="0055294F" w14:paraId="3E1A03BA" w14:textId="77777777" w:rsidTr="00F80FE2">
        <w:tc>
          <w:tcPr>
            <w:tcW w:w="2026" w:type="dxa"/>
          </w:tcPr>
          <w:p w14:paraId="2C673F47" w14:textId="587BB50D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部署・役職名</w:t>
            </w:r>
          </w:p>
        </w:tc>
        <w:tc>
          <w:tcPr>
            <w:tcW w:w="7008" w:type="dxa"/>
            <w:gridSpan w:val="3"/>
          </w:tcPr>
          <w:p w14:paraId="63A14D29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94F" w:rsidRPr="0055294F" w14:paraId="3DE8755D" w14:textId="77777777" w:rsidTr="000212E7">
        <w:tc>
          <w:tcPr>
            <w:tcW w:w="2026" w:type="dxa"/>
          </w:tcPr>
          <w:p w14:paraId="070DBB49" w14:textId="0956E5BC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008" w:type="dxa"/>
            <w:gridSpan w:val="3"/>
          </w:tcPr>
          <w:p w14:paraId="0E3D8A57" w14:textId="77777777" w:rsidR="00382701" w:rsidRPr="0055294F" w:rsidRDefault="006D2B28">
            <w:pPr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4BEFC78" w14:textId="297CFEAC" w:rsidR="006D2B28" w:rsidRPr="0055294F" w:rsidRDefault="006D2B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94F" w:rsidRPr="0055294F" w14:paraId="77C4F19E" w14:textId="77777777" w:rsidTr="007242EA">
        <w:tc>
          <w:tcPr>
            <w:tcW w:w="2026" w:type="dxa"/>
          </w:tcPr>
          <w:p w14:paraId="19EB4E99" w14:textId="09C94096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2699" w:type="dxa"/>
          </w:tcPr>
          <w:p w14:paraId="733306F1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0" w:type="dxa"/>
          </w:tcPr>
          <w:p w14:paraId="079E30B5" w14:textId="25BA1996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2839" w:type="dxa"/>
          </w:tcPr>
          <w:p w14:paraId="5ABF4B9F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94F" w:rsidRPr="0055294F" w14:paraId="3D27EA82" w14:textId="77777777" w:rsidTr="00C44940">
        <w:tc>
          <w:tcPr>
            <w:tcW w:w="2026" w:type="dxa"/>
          </w:tcPr>
          <w:p w14:paraId="597638F3" w14:textId="105F2591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008" w:type="dxa"/>
            <w:gridSpan w:val="3"/>
          </w:tcPr>
          <w:p w14:paraId="1DEA360A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5294F" w:rsidRPr="0055294F" w14:paraId="1C11FE4B" w14:textId="77777777" w:rsidTr="00691B11">
        <w:tc>
          <w:tcPr>
            <w:tcW w:w="2026" w:type="dxa"/>
          </w:tcPr>
          <w:p w14:paraId="2BD38824" w14:textId="77777777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今後の分科会</w:t>
            </w:r>
          </w:p>
          <w:p w14:paraId="37FEB462" w14:textId="30EB0F2B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の案内要否</w:t>
            </w:r>
          </w:p>
        </w:tc>
        <w:tc>
          <w:tcPr>
            <w:tcW w:w="7008" w:type="dxa"/>
            <w:gridSpan w:val="3"/>
          </w:tcPr>
          <w:p w14:paraId="059099CE" w14:textId="78DE89DC" w:rsidR="00382701" w:rsidRPr="0055294F" w:rsidRDefault="007242EA" w:rsidP="007242EA">
            <w:pPr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□　要</w:t>
            </w:r>
          </w:p>
          <w:p w14:paraId="0C470831" w14:textId="7FC30D34" w:rsidR="00382701" w:rsidRPr="0055294F" w:rsidRDefault="007242EA" w:rsidP="007242EA">
            <w:pPr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□　不要</w:t>
            </w:r>
          </w:p>
        </w:tc>
      </w:tr>
      <w:tr w:rsidR="0055294F" w:rsidRPr="0055294F" w14:paraId="5AD7B03A" w14:textId="77777777" w:rsidTr="00870C32">
        <w:tc>
          <w:tcPr>
            <w:tcW w:w="2026" w:type="dxa"/>
          </w:tcPr>
          <w:p w14:paraId="72A0DFDE" w14:textId="77777777" w:rsidR="006D2B28" w:rsidRPr="0055294F" w:rsidRDefault="006D2B28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C9CBCFB" w14:textId="20B94E26" w:rsidR="00382701" w:rsidRPr="0055294F" w:rsidRDefault="00382701" w:rsidP="0038270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5294F">
              <w:rPr>
                <w:rFonts w:ascii="ＭＳ ゴシック" w:eastAsia="ＭＳ ゴシック" w:hAnsi="ＭＳ ゴシック" w:hint="eastAsia"/>
                <w:sz w:val="22"/>
              </w:rPr>
              <w:t>その他要望事項</w:t>
            </w:r>
          </w:p>
        </w:tc>
        <w:tc>
          <w:tcPr>
            <w:tcW w:w="7008" w:type="dxa"/>
            <w:gridSpan w:val="3"/>
          </w:tcPr>
          <w:p w14:paraId="06418D72" w14:textId="77777777" w:rsidR="00382701" w:rsidRPr="0055294F" w:rsidRDefault="0038270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83F90E" w14:textId="77777777" w:rsidR="006D2B28" w:rsidRPr="0055294F" w:rsidRDefault="006D2B2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22F394" w14:textId="77777777" w:rsidR="006D2B28" w:rsidRPr="0055294F" w:rsidRDefault="006D2B2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49FA05B" w14:textId="77777777" w:rsidR="006D2B28" w:rsidRPr="0055294F" w:rsidRDefault="006D2B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F729E5E" w14:textId="77777777" w:rsidR="0087466D" w:rsidRPr="0055294F" w:rsidRDefault="007242EA">
      <w:pPr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>注記：１．ダイレクトメールによる案内以外にて申し込みを</w:t>
      </w:r>
      <w:r w:rsidR="0087466D" w:rsidRPr="0055294F">
        <w:rPr>
          <w:rFonts w:ascii="ＭＳ ゴシック" w:eastAsia="ＭＳ ゴシック" w:hAnsi="ＭＳ ゴシック" w:hint="eastAsia"/>
          <w:szCs w:val="21"/>
        </w:rPr>
        <w:t>戴ける</w:t>
      </w:r>
      <w:r w:rsidRPr="0055294F">
        <w:rPr>
          <w:rFonts w:ascii="ＭＳ ゴシック" w:eastAsia="ＭＳ ゴシック" w:hAnsi="ＭＳ ゴシック" w:hint="eastAsia"/>
          <w:szCs w:val="21"/>
        </w:rPr>
        <w:t>方は全ての欄へのご記入をお願い</w:t>
      </w:r>
    </w:p>
    <w:p w14:paraId="4A9113C9" w14:textId="7D909636" w:rsidR="008552AA" w:rsidRPr="0055294F" w:rsidRDefault="0087466D" w:rsidP="0087466D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>致し</w:t>
      </w:r>
      <w:r w:rsidR="007242EA" w:rsidRPr="0055294F">
        <w:rPr>
          <w:rFonts w:ascii="ＭＳ ゴシック" w:eastAsia="ＭＳ ゴシック" w:hAnsi="ＭＳ ゴシック" w:hint="eastAsia"/>
          <w:szCs w:val="21"/>
        </w:rPr>
        <w:t>ます。</w:t>
      </w:r>
    </w:p>
    <w:p w14:paraId="11993282" w14:textId="77777777" w:rsidR="0087466D" w:rsidRPr="0055294F" w:rsidRDefault="007242EA">
      <w:pPr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 xml:space="preserve">　　　２．本案内を直接ご案内させて</w:t>
      </w:r>
      <w:r w:rsidR="0087466D" w:rsidRPr="0055294F">
        <w:rPr>
          <w:rFonts w:ascii="ＭＳ ゴシック" w:eastAsia="ＭＳ ゴシック" w:hAnsi="ＭＳ ゴシック" w:hint="eastAsia"/>
          <w:szCs w:val="21"/>
        </w:rPr>
        <w:t>戴き</w:t>
      </w:r>
      <w:r w:rsidRPr="0055294F">
        <w:rPr>
          <w:rFonts w:ascii="ＭＳ ゴシック" w:eastAsia="ＭＳ ゴシック" w:hAnsi="ＭＳ ゴシック" w:hint="eastAsia"/>
          <w:szCs w:val="21"/>
        </w:rPr>
        <w:t>ました方において内容の変更や案内に誤りがある場合は</w:t>
      </w:r>
    </w:p>
    <w:p w14:paraId="6660B6CB" w14:textId="77777777" w:rsidR="0087466D" w:rsidRPr="0055294F" w:rsidRDefault="007242EA" w:rsidP="007242EA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>※印の欄にご記入をお願い致します。今後のご案内が迅速に行えるようになりますので、</w:t>
      </w:r>
    </w:p>
    <w:p w14:paraId="7342161D" w14:textId="2397BFED" w:rsidR="007242EA" w:rsidRPr="0055294F" w:rsidRDefault="007242EA" w:rsidP="007242EA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>是非ともご協力の</w:t>
      </w:r>
      <w:r w:rsidR="0087466D" w:rsidRPr="0055294F">
        <w:rPr>
          <w:rFonts w:ascii="ＭＳ ゴシック" w:eastAsia="ＭＳ ゴシック" w:hAnsi="ＭＳ ゴシック" w:hint="eastAsia"/>
          <w:szCs w:val="21"/>
        </w:rPr>
        <w:t>程</w:t>
      </w:r>
      <w:r w:rsidRPr="0055294F">
        <w:rPr>
          <w:rFonts w:ascii="ＭＳ ゴシック" w:eastAsia="ＭＳ ゴシック" w:hAnsi="ＭＳ ゴシック" w:hint="eastAsia"/>
          <w:szCs w:val="21"/>
        </w:rPr>
        <w:t>お願い</w:t>
      </w:r>
      <w:r w:rsidR="0087466D" w:rsidRPr="0055294F">
        <w:rPr>
          <w:rFonts w:ascii="ＭＳ ゴシック" w:eastAsia="ＭＳ ゴシック" w:hAnsi="ＭＳ ゴシック" w:hint="eastAsia"/>
          <w:szCs w:val="21"/>
        </w:rPr>
        <w:t>致し</w:t>
      </w:r>
      <w:r w:rsidRPr="0055294F">
        <w:rPr>
          <w:rFonts w:ascii="ＭＳ ゴシック" w:eastAsia="ＭＳ ゴシック" w:hAnsi="ＭＳ ゴシック" w:hint="eastAsia"/>
          <w:szCs w:val="21"/>
        </w:rPr>
        <w:t>ます。</w:t>
      </w:r>
    </w:p>
    <w:p w14:paraId="2738D57A" w14:textId="3D1E8B77" w:rsidR="007242EA" w:rsidRPr="0055294F" w:rsidRDefault="007242EA" w:rsidP="007242EA">
      <w:pPr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 xml:space="preserve">　　　３．ご連絡</w:t>
      </w:r>
      <w:r w:rsidR="0087466D" w:rsidRPr="0055294F">
        <w:rPr>
          <w:rFonts w:ascii="ＭＳ ゴシック" w:eastAsia="ＭＳ ゴシック" w:hAnsi="ＭＳ ゴシック" w:hint="eastAsia"/>
          <w:szCs w:val="21"/>
        </w:rPr>
        <w:t>戴いた</w:t>
      </w:r>
      <w:r w:rsidRPr="0055294F">
        <w:rPr>
          <w:rFonts w:ascii="ＭＳ ゴシック" w:eastAsia="ＭＳ ゴシック" w:hAnsi="ＭＳ ゴシック" w:hint="eastAsia"/>
          <w:szCs w:val="21"/>
        </w:rPr>
        <w:t>個人情報は当分科会が責任を持って管理し、当分科会と協会からの案内</w:t>
      </w:r>
    </w:p>
    <w:p w14:paraId="2B533398" w14:textId="18FFBF48" w:rsidR="00466A40" w:rsidRPr="0055294F" w:rsidRDefault="007242EA">
      <w:pPr>
        <w:rPr>
          <w:rFonts w:ascii="ＭＳ ゴシック" w:eastAsia="ＭＳ ゴシック" w:hAnsi="ＭＳ ゴシック"/>
          <w:szCs w:val="21"/>
        </w:rPr>
      </w:pPr>
      <w:r w:rsidRPr="0055294F">
        <w:rPr>
          <w:rFonts w:ascii="ＭＳ ゴシック" w:eastAsia="ＭＳ ゴシック" w:hAnsi="ＭＳ ゴシック" w:hint="eastAsia"/>
          <w:szCs w:val="21"/>
        </w:rPr>
        <w:t xml:space="preserve">　　　　　のみに使用</w:t>
      </w:r>
      <w:r w:rsidR="0087466D" w:rsidRPr="0055294F">
        <w:rPr>
          <w:rFonts w:ascii="ＭＳ ゴシック" w:eastAsia="ＭＳ ゴシック" w:hAnsi="ＭＳ ゴシック" w:hint="eastAsia"/>
          <w:szCs w:val="21"/>
        </w:rPr>
        <w:t>し、</w:t>
      </w:r>
      <w:r w:rsidRPr="0055294F">
        <w:rPr>
          <w:rFonts w:ascii="ＭＳ ゴシック" w:eastAsia="ＭＳ ゴシック" w:hAnsi="ＭＳ ゴシック" w:hint="eastAsia"/>
          <w:szCs w:val="21"/>
        </w:rPr>
        <w:t>他の用途には一切使用</w:t>
      </w:r>
      <w:r w:rsidR="0087466D" w:rsidRPr="0055294F">
        <w:rPr>
          <w:rFonts w:ascii="ＭＳ ゴシック" w:eastAsia="ＭＳ ゴシック" w:hAnsi="ＭＳ ゴシック" w:hint="eastAsia"/>
          <w:szCs w:val="21"/>
        </w:rPr>
        <w:t>致しません</w:t>
      </w:r>
      <w:r w:rsidRPr="0055294F">
        <w:rPr>
          <w:rFonts w:ascii="ＭＳ ゴシック" w:eastAsia="ＭＳ ゴシック" w:hAnsi="ＭＳ ゴシック" w:hint="eastAsia"/>
          <w:szCs w:val="21"/>
        </w:rPr>
        <w:t>。</w:t>
      </w:r>
    </w:p>
    <w:sectPr w:rsidR="00466A40" w:rsidRPr="0055294F" w:rsidSect="00BC7045">
      <w:footerReference w:type="default" r:id="rId10"/>
      <w:pgSz w:w="11906" w:h="16838"/>
      <w:pgMar w:top="851" w:right="1134" w:bottom="851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D3488" w14:textId="77777777" w:rsidR="006B3DC6" w:rsidRDefault="006B3DC6" w:rsidP="00554F5E">
      <w:r>
        <w:separator/>
      </w:r>
    </w:p>
  </w:endnote>
  <w:endnote w:type="continuationSeparator" w:id="0">
    <w:p w14:paraId="4380B535" w14:textId="77777777" w:rsidR="006B3DC6" w:rsidRDefault="006B3DC6" w:rsidP="005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4521" w14:textId="2FCEFDB5" w:rsidR="00554F5E" w:rsidRDefault="00554F5E">
    <w:pPr>
      <w:pStyle w:val="ad"/>
      <w:jc w:val="center"/>
    </w:pPr>
  </w:p>
  <w:p w14:paraId="365E3017" w14:textId="77777777" w:rsidR="00554F5E" w:rsidRDefault="00554F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CCEC" w14:textId="77777777" w:rsidR="006B3DC6" w:rsidRDefault="006B3DC6" w:rsidP="00554F5E">
      <w:r>
        <w:separator/>
      </w:r>
    </w:p>
  </w:footnote>
  <w:footnote w:type="continuationSeparator" w:id="0">
    <w:p w14:paraId="6ECEE81B" w14:textId="77777777" w:rsidR="006B3DC6" w:rsidRDefault="006B3DC6" w:rsidP="005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2552"/>
    <w:multiLevelType w:val="hybridMultilevel"/>
    <w:tmpl w:val="13E20D32"/>
    <w:lvl w:ilvl="0" w:tplc="151E8560">
      <w:start w:val="1"/>
      <w:numFmt w:val="decimal"/>
      <w:suff w:val="nothing"/>
      <w:lvlText w:val="(%1)"/>
      <w:lvlJc w:val="left"/>
      <w:pPr>
        <w:ind w:left="1135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334803EC"/>
    <w:multiLevelType w:val="hybridMultilevel"/>
    <w:tmpl w:val="13E20D32"/>
    <w:lvl w:ilvl="0" w:tplc="151E8560">
      <w:start w:val="1"/>
      <w:numFmt w:val="decimal"/>
      <w:suff w:val="nothing"/>
      <w:lvlText w:val="(%1)"/>
      <w:lvlJc w:val="left"/>
      <w:pPr>
        <w:ind w:left="1135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78F762E9"/>
    <w:multiLevelType w:val="hybridMultilevel"/>
    <w:tmpl w:val="836894D4"/>
    <w:lvl w:ilvl="0" w:tplc="C8AC2BE0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0739873">
    <w:abstractNumId w:val="2"/>
  </w:num>
  <w:num w:numId="2" w16cid:durableId="31467183">
    <w:abstractNumId w:val="0"/>
  </w:num>
  <w:num w:numId="3" w16cid:durableId="150713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E5"/>
    <w:rsid w:val="00004FCD"/>
    <w:rsid w:val="00056A79"/>
    <w:rsid w:val="00093EEA"/>
    <w:rsid w:val="000A233F"/>
    <w:rsid w:val="000A56F8"/>
    <w:rsid w:val="000E1E3E"/>
    <w:rsid w:val="00126880"/>
    <w:rsid w:val="00164C1A"/>
    <w:rsid w:val="00185F30"/>
    <w:rsid w:val="001B1217"/>
    <w:rsid w:val="001E6869"/>
    <w:rsid w:val="001F62E9"/>
    <w:rsid w:val="00382701"/>
    <w:rsid w:val="003B1B78"/>
    <w:rsid w:val="003C4619"/>
    <w:rsid w:val="003F1D06"/>
    <w:rsid w:val="004052AC"/>
    <w:rsid w:val="004411B6"/>
    <w:rsid w:val="00466A40"/>
    <w:rsid w:val="00466A7A"/>
    <w:rsid w:val="004B51EB"/>
    <w:rsid w:val="0055294F"/>
    <w:rsid w:val="00554F5E"/>
    <w:rsid w:val="005D0997"/>
    <w:rsid w:val="005D1B00"/>
    <w:rsid w:val="005E0BEC"/>
    <w:rsid w:val="005E20B9"/>
    <w:rsid w:val="0060248C"/>
    <w:rsid w:val="00662811"/>
    <w:rsid w:val="006B3DC6"/>
    <w:rsid w:val="006D2B28"/>
    <w:rsid w:val="007242EA"/>
    <w:rsid w:val="007271B5"/>
    <w:rsid w:val="00741D14"/>
    <w:rsid w:val="00760648"/>
    <w:rsid w:val="00787009"/>
    <w:rsid w:val="00791DBE"/>
    <w:rsid w:val="007B36F2"/>
    <w:rsid w:val="007D0BB6"/>
    <w:rsid w:val="007E068F"/>
    <w:rsid w:val="008135A6"/>
    <w:rsid w:val="00834709"/>
    <w:rsid w:val="00835583"/>
    <w:rsid w:val="008456BB"/>
    <w:rsid w:val="008552AA"/>
    <w:rsid w:val="0087466D"/>
    <w:rsid w:val="008A35E5"/>
    <w:rsid w:val="008C17E8"/>
    <w:rsid w:val="008C2859"/>
    <w:rsid w:val="008E0686"/>
    <w:rsid w:val="008F54EC"/>
    <w:rsid w:val="009B7E4B"/>
    <w:rsid w:val="009E2471"/>
    <w:rsid w:val="009E5243"/>
    <w:rsid w:val="009F653F"/>
    <w:rsid w:val="00A3120D"/>
    <w:rsid w:val="00B85AB0"/>
    <w:rsid w:val="00BC21C3"/>
    <w:rsid w:val="00BC7045"/>
    <w:rsid w:val="00BD032D"/>
    <w:rsid w:val="00C63ED4"/>
    <w:rsid w:val="00C9277C"/>
    <w:rsid w:val="00CC4ADA"/>
    <w:rsid w:val="00D92A98"/>
    <w:rsid w:val="00DA4F91"/>
    <w:rsid w:val="00DD090A"/>
    <w:rsid w:val="00EE3C9D"/>
    <w:rsid w:val="00F111A2"/>
    <w:rsid w:val="00F37231"/>
    <w:rsid w:val="00F723F7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FED9F"/>
  <w15:chartTrackingRefBased/>
  <w15:docId w15:val="{00B03711-FAF9-4237-82A9-832A28EE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35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5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5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5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5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5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5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35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35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35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35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35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35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35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35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35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35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5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5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5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35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35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35E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4F5E"/>
  </w:style>
  <w:style w:type="paragraph" w:styleId="ad">
    <w:name w:val="footer"/>
    <w:basedOn w:val="a"/>
    <w:link w:val="ae"/>
    <w:uiPriority w:val="99"/>
    <w:unhideWhenUsed/>
    <w:rsid w:val="005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4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B6C875B8A12A48B560560105539631" ma:contentTypeVersion="19" ma:contentTypeDescription="新しいドキュメントを作成します。" ma:contentTypeScope="" ma:versionID="78d0de7564833e35b4d9d20696e5f7bf">
  <xsd:schema xmlns:xsd="http://www.w3.org/2001/XMLSchema" xmlns:xs="http://www.w3.org/2001/XMLSchema" xmlns:p="http://schemas.microsoft.com/office/2006/metadata/properties" xmlns:ns2="df183756-9502-4a65-8a62-110e547f16d5" xmlns:ns3="f3a821d2-32a9-41e1-9203-29390c811049" targetNamespace="http://schemas.microsoft.com/office/2006/metadata/properties" ma:root="true" ma:fieldsID="39f7a802d26c7d0d51feca35b4d4e8be" ns2:_="" ns3:_="">
    <xsd:import namespace="df183756-9502-4a65-8a62-110e547f16d5"/>
    <xsd:import namespace="f3a821d2-32a9-41e1-9203-29390c8110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x0033_333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3756-9502-4a65-8a62-110e547f16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d2b1fa-cc43-46c6-b312-f9aac9e7c285}" ma:internalName="TaxCatchAll" ma:showField="CatchAllData" ma:web="df183756-9502-4a65-8a62-110e547f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821d2-32a9-41e1-9203-29390c811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3_333" ma:index="24" nillable="true" ma:displayName="3333" ma:format="Dropdown" ma:internalName="_x0033_333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8296-2BC2-402D-A335-2E4E55358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3756-9502-4a65-8a62-110e547f16d5"/>
    <ds:schemaRef ds:uri="f3a821d2-32a9-41e1-9203-29390c811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5E8DC-0D9F-41EF-97DD-5A2347290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D3BCB-5B62-456D-B279-CD98FF66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重枝 季伸（マツシマメジャテック　技術部）</dc:creator>
  <cp:keywords/>
  <dc:description/>
  <cp:lastModifiedBy>kkn-16</cp:lastModifiedBy>
  <cp:revision>2</cp:revision>
  <cp:lastPrinted>2024-09-18T00:02:00Z</cp:lastPrinted>
  <dcterms:created xsi:type="dcterms:W3CDTF">2024-09-18T00:08:00Z</dcterms:created>
  <dcterms:modified xsi:type="dcterms:W3CDTF">2024-09-18T00:08:00Z</dcterms:modified>
</cp:coreProperties>
</file>